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 общеобразовательное </w:t>
      </w:r>
      <w:r>
        <w:rPr>
          <w:rFonts w:ascii="Times New Roman" w:hAnsi="Times New Roman" w:cs="Times New Roman"/>
        </w:rPr>
        <w:t>учреждение</w:t>
      </w: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« Средняя</w:t>
      </w:r>
      <w:proofErr w:type="gramEnd"/>
      <w:r>
        <w:rPr>
          <w:rFonts w:ascii="Times New Roman" w:hAnsi="Times New Roman" w:cs="Times New Roman"/>
        </w:rPr>
        <w:t xml:space="preserve">  общеобразовательная школа №4 с. Даниловка».</w:t>
      </w: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11379" w:rsidRPr="00432BA8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432BA8">
        <w:rPr>
          <w:rFonts w:ascii="Times New Roman" w:hAnsi="Times New Roman" w:cs="Times New Roman"/>
          <w:sz w:val="36"/>
          <w:szCs w:val="36"/>
        </w:rPr>
        <w:t xml:space="preserve">Непосредственно – образовательная </w:t>
      </w:r>
      <w:r w:rsidRPr="00432BA8">
        <w:rPr>
          <w:rFonts w:ascii="Times New Roman" w:hAnsi="Times New Roman" w:cs="Times New Roman"/>
          <w:sz w:val="36"/>
          <w:szCs w:val="36"/>
        </w:rPr>
        <w:t>деятельность по</w:t>
      </w:r>
      <w:r w:rsidRPr="00432BA8">
        <w:rPr>
          <w:rFonts w:ascii="Times New Roman" w:hAnsi="Times New Roman" w:cs="Times New Roman"/>
          <w:sz w:val="36"/>
          <w:szCs w:val="36"/>
        </w:rPr>
        <w:t xml:space="preserve"> эстетическо-художественному развитию в средней группе.</w:t>
      </w:r>
    </w:p>
    <w:p w:rsidR="00C11379" w:rsidRPr="00432BA8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32BA8">
        <w:rPr>
          <w:rFonts w:ascii="Times New Roman" w:hAnsi="Times New Roman" w:cs="Times New Roman"/>
          <w:sz w:val="36"/>
          <w:szCs w:val="36"/>
        </w:rPr>
        <w:t>«Белый медведь».</w:t>
      </w:r>
    </w:p>
    <w:bookmarkEnd w:id="0"/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jc w:val="center"/>
        <w:rPr>
          <w:rFonts w:ascii="Times New Roman" w:hAnsi="Times New Roman" w:cs="Times New Roman"/>
        </w:rPr>
      </w:pPr>
    </w:p>
    <w:p w:rsidR="00C11379" w:rsidRDefault="00C11379" w:rsidP="00C11379">
      <w:pPr>
        <w:tabs>
          <w:tab w:val="left" w:pos="811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Воспитатель: Сакалаускас О.А.</w:t>
      </w:r>
    </w:p>
    <w:p w:rsidR="00C11379" w:rsidRDefault="00C11379" w:rsidP="00C11379">
      <w:pPr>
        <w:tabs>
          <w:tab w:val="left" w:pos="8115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18.11.2022г</w:t>
      </w:r>
    </w:p>
    <w:p w:rsidR="00C11379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379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379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379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379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создать аппликацию «Белый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медведь»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Задачи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Учить выполнять объемное изображение с помощью ваты;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Расширение знаний детей о белом медведе;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Развивать умения работы с клеем, бумагой, работать с шаблоном.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Развивать пространственное мышление и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воображение; 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Способствовать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 аккуратности, культуры труда.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Развитие мелкой моторики рук;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Развитие глазомера, умения соотносить размеры объектов, расстояние между ними;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составлению коллективной композиции. Воспитывать интерес к животному миру Севера.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Материал для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занятия: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ноутбук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, шаблоны медведей; вата, клей-карандаш, салфетки, клеёнки., игрушка Белый медведь.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Словарная работа: повелитель Севера, подкожный жир, Артика, Северный полюс.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Предварительная работа: Рассматривание иллюстрации с изображением животных севера. Загадывание загадок, чтение художественной литературы по теме.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Физкультминутка для глаз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«Глазкам нужно отдохнуть.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закрывают глаза)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«Нужно глубоко вздохнуть.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Глубокий вдох. Глаза все так же закрыты)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«Глаза по кругу побегут.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открыты. Движение зрачком по кругу по часовой и против часовой стрелки)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«Много-много раз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моргнут»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Частое моргание глазами)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«Глазкам стало хорошо.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Легкое касание кончиками пальцев закрытых глаз)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«Увидят мои глазки все!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распахнуты. На лице широкая улыбка)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Вводная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часть: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сегодня мы с вами отправимся на Северный полюс.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Показ  слайдов  Северного полюса.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Северный полюс - это ледяная пустыня. Океан там весь во льду. Океан покрылся льдом, Волны не бушуют в нем. Он от края и до края. Все во льду кругом. Зимой здесь часто бушуют метели, свирепствуют морозы. Кто живет на Северном полюсе? (ответы детей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) .</w:t>
      </w:r>
      <w:proofErr w:type="gramEnd"/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-Угадайте, какого зверя мы с вами сейчас встретим: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берегу живу морском,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А берег спрятан подо льдом.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большую шубу я одет,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Умею плавать и нырять, 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А ну-ка, как меня назвать? (Белый медведь)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Главный житель северных просторов — это белый медведь.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Показ картинки медведя. Это самый крупный хищный зверь на Земле. Шерсть у медведя густая, которая предохраняет его от сильных морозов.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Чем же питается белый медведь во льдах? Ведь нигде нет ни кустика, ни травинки 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(Ответы детей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Медведь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прекрасный пловец, вода для него родная стихия. Белый медведь может плавать даже под водой. Рассмотреть фото, где изображена лапа с перепонками. Ребята, а почему медведь не замерзает, выходя из воды?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выделяется специальная смазка, которая не дает его шерсти промокнуть.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проводит опыт. Смазывает руки детей подсолнечным маслом, затем дети опускают руки в воду.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 стекает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рук. Дети делают вывод. 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Он охотится за рыбой, тюленями и птицами. Даже моржи могут стать его добычей. 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показывают как охотится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медведь.(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ползут на коленях, пряча нос руками)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-Почему медведь закрывает нос лапой, когда подбирается к добыче?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Зимой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белых медведей появляется потомство. Пока медвежата растут медведица не выходит из берлоги. Через два месяца они выходят из берлоги, и мать начинает приучать их ловить рыбу, а затем и тюленей.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Физкультминутка: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сейчас мы немного отдохнем и проведем физкультминутку.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Топай, Мишка!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Хлопай Мишка!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Приседай со мной, братишка!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Руки в стороны и вниз,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Улыбнись всем и садись!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Основная часть: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Нашему белому медведю скучно бродить по Арктике. Просит он, ребята помочь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 ему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друзей.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 уже обратили внимание, что у вас на бумаге уже есть силуэт медведя. Мы будем приклеивать кусочки ваты на своего медведя.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Из чего можно сделать глазки и носик? (из бумаги черного цвета)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Перед тем как начать делать наших медведей, сделаем гимнастику для наших </w:t>
      </w:r>
      <w:proofErr w:type="gramStart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пальчиков: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Две</w:t>
      </w:r>
      <w:proofErr w:type="gramEnd"/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ладошки прижму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 морю поплыву.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Две ладошки, друзья, -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лодочка моя.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Паруса подниму,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Синим морем, поплыву.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 бурным волнам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Плывут рыбки тут и там. 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Перед работой дети проговаривают, что они сейчас будут делать. Дети начинают мастерить. Воспитатель следит за тем, чтобы дети, аккуратно выполняли работу, не выходили за контур. 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работы дети выкладывают вокруг Белого медведя.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Рефлексия: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-Чему мы с вами научились?</w:t>
      </w:r>
    </w:p>
    <w:p w:rsidR="00C11379" w:rsidRPr="00607FC2" w:rsidRDefault="00C11379" w:rsidP="00C1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нового узнали?</w:t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7F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11379" w:rsidRPr="00607FC2" w:rsidRDefault="00C11379" w:rsidP="00C1137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</w:rPr>
      </w:pPr>
    </w:p>
    <w:p w:rsidR="00A36A68" w:rsidRDefault="00A36A68"/>
    <w:sectPr w:rsidR="00A3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51"/>
    <w:rsid w:val="00A36A68"/>
    <w:rsid w:val="00AD6551"/>
    <w:rsid w:val="00C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B1E9-D921-44EF-92BA-016D6074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2023-02-22T00:10:00Z</dcterms:created>
  <dcterms:modified xsi:type="dcterms:W3CDTF">2023-02-22T00:11:00Z</dcterms:modified>
</cp:coreProperties>
</file>